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921A3A">
        <w:rPr>
          <w:b/>
          <w:sz w:val="24"/>
          <w:szCs w:val="24"/>
        </w:rPr>
        <w:t>67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034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A50344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A50344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A50344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8F7D3A">
        <w:rPr>
          <w:sz w:val="24"/>
          <w:szCs w:val="24"/>
        </w:rPr>
        <w:t>, para início das funções em 1</w:t>
      </w:r>
      <w:r w:rsidR="00921A3A">
        <w:rPr>
          <w:sz w:val="24"/>
          <w:szCs w:val="24"/>
        </w:rPr>
        <w:t>5</w:t>
      </w:r>
      <w:r w:rsidR="00A50344">
        <w:rPr>
          <w:sz w:val="24"/>
          <w:szCs w:val="24"/>
        </w:rPr>
        <w:t xml:space="preserve"> de</w:t>
      </w:r>
      <w:r w:rsidR="008F7D3A">
        <w:rPr>
          <w:sz w:val="24"/>
          <w:szCs w:val="24"/>
        </w:rPr>
        <w:t xml:space="preserve"> </w:t>
      </w:r>
      <w:r w:rsidR="00921A3A">
        <w:rPr>
          <w:sz w:val="24"/>
          <w:szCs w:val="24"/>
        </w:rPr>
        <w:t>maio</w:t>
      </w:r>
      <w:r w:rsidR="00A50344">
        <w:rPr>
          <w:sz w:val="24"/>
          <w:szCs w:val="24"/>
        </w:rPr>
        <w:t xml:space="preserve"> de 2023.</w:t>
      </w:r>
    </w:p>
    <w:p w:rsidR="00A57425" w:rsidRDefault="00F27FA1" w:rsidP="00A50344">
      <w:pPr>
        <w:pStyle w:val="Recuodecorpodetexto"/>
        <w:ind w:firstLine="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A25298">
        <w:rPr>
          <w:i/>
        </w:rPr>
        <w:t>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559"/>
        <w:gridCol w:w="3118"/>
        <w:gridCol w:w="567"/>
      </w:tblGrid>
      <w:tr w:rsidR="00A50344" w:rsidRPr="00A26BA4" w:rsidTr="008F7D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50344" w:rsidRPr="001D2700" w:rsidRDefault="00A50344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INSC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Clas</w:t>
            </w:r>
          </w:p>
        </w:tc>
      </w:tr>
      <w:tr w:rsidR="00E33E58" w:rsidRPr="00921A3A" w:rsidTr="008F7D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33E58" w:rsidRPr="00921A3A" w:rsidRDefault="00E33E58" w:rsidP="00E33E5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21A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128438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33E58" w:rsidRPr="00921A3A" w:rsidRDefault="00E33E58" w:rsidP="00E33E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21A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MARÍLIA SANTOS DA SILVA</w:t>
            </w:r>
          </w:p>
        </w:tc>
        <w:tc>
          <w:tcPr>
            <w:tcW w:w="1559" w:type="dxa"/>
            <w:vAlign w:val="bottom"/>
          </w:tcPr>
          <w:p w:rsidR="00E33E58" w:rsidRPr="00921A3A" w:rsidRDefault="00E33E58" w:rsidP="00E33E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21A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967.654.960-68</w:t>
            </w:r>
          </w:p>
        </w:tc>
        <w:tc>
          <w:tcPr>
            <w:tcW w:w="3118" w:type="dxa"/>
            <w:vAlign w:val="bottom"/>
          </w:tcPr>
          <w:p w:rsidR="00E33E58" w:rsidRPr="00921A3A" w:rsidRDefault="00E33E58" w:rsidP="00E33E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21A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E33E58" w:rsidRPr="00921A3A" w:rsidRDefault="00E33E58" w:rsidP="00E33E58">
            <w:pPr>
              <w:jc w:val="center"/>
              <w:rPr>
                <w:color w:val="000000" w:themeColor="text1"/>
              </w:rPr>
            </w:pPr>
            <w:r w:rsidRPr="00921A3A">
              <w:rPr>
                <w:color w:val="000000" w:themeColor="text1"/>
              </w:rPr>
              <w:t>35</w:t>
            </w:r>
          </w:p>
        </w:tc>
      </w:tr>
    </w:tbl>
    <w:p w:rsidR="00A50344" w:rsidRDefault="00A50344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21A3A">
        <w:rPr>
          <w:sz w:val="24"/>
          <w:szCs w:val="24"/>
        </w:rPr>
        <w:t>15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7A" w:rsidRDefault="00A3247A">
      <w:r>
        <w:separator/>
      </w:r>
    </w:p>
  </w:endnote>
  <w:endnote w:type="continuationSeparator" w:id="1">
    <w:p w:rsidR="00A3247A" w:rsidRDefault="00A3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7A" w:rsidRDefault="00A3247A">
      <w:r>
        <w:separator/>
      </w:r>
    </w:p>
  </w:footnote>
  <w:footnote w:type="continuationSeparator" w:id="1">
    <w:p w:rsidR="00A3247A" w:rsidRDefault="00A32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6FD9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228B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93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1FC7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8F7D3A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3A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247A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344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B7F23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3FCB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85D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3E5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2023-05-15T11:30:00Z</dcterms:created>
  <dcterms:modified xsi:type="dcterms:W3CDTF">2023-05-15T11:31:00Z</dcterms:modified>
</cp:coreProperties>
</file>